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96D6D4" w:rsidR="00B17211" w:rsidRPr="00B17211" w:rsidRDefault="00B17211" w:rsidP="007F490F">
            <w:r w:rsidRPr="007F490F">
              <w:rPr>
                <w:rStyle w:val="Heading2Char"/>
              </w:rPr>
              <w:t>Our reference:</w:t>
            </w:r>
            <w:r>
              <w:t xml:space="preserve">  FOI 2</w:t>
            </w:r>
            <w:r w:rsidR="00B654B6">
              <w:t>4</w:t>
            </w:r>
            <w:r w:rsidR="00DB7D45">
              <w:t>-1809</w:t>
            </w:r>
          </w:p>
          <w:p w14:paraId="34BDABA6" w14:textId="3735DEB9" w:rsidR="00B17211" w:rsidRDefault="00456324" w:rsidP="00EE2373">
            <w:r w:rsidRPr="007F490F">
              <w:rPr>
                <w:rStyle w:val="Heading2Char"/>
              </w:rPr>
              <w:t>Respon</w:t>
            </w:r>
            <w:r w:rsidR="007D55F6">
              <w:rPr>
                <w:rStyle w:val="Heading2Char"/>
              </w:rPr>
              <w:t>ded to:</w:t>
            </w:r>
            <w:r w:rsidR="007F490F">
              <w:t xml:space="preserve">  </w:t>
            </w:r>
            <w:r w:rsidR="00E510C5">
              <w:t>19</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6BB6CC" w14:textId="0E41BA14" w:rsidR="00DB7D45" w:rsidRPr="00DB7D45" w:rsidRDefault="00DB7D45" w:rsidP="00DB7D45">
      <w:pPr>
        <w:tabs>
          <w:tab w:val="left" w:pos="5400"/>
        </w:tabs>
        <w:rPr>
          <w:rFonts w:eastAsiaTheme="majorEastAsia" w:cstheme="majorBidi"/>
          <w:b/>
          <w:color w:val="000000" w:themeColor="text1"/>
          <w:szCs w:val="26"/>
        </w:rPr>
      </w:pPr>
      <w:r w:rsidRPr="00DB7D45">
        <w:rPr>
          <w:rFonts w:eastAsiaTheme="majorEastAsia" w:cstheme="majorBidi"/>
          <w:b/>
          <w:color w:val="000000" w:themeColor="text1"/>
          <w:szCs w:val="26"/>
        </w:rPr>
        <w:t>I would like information regarding the number of, if any, Island Communities Impact Assessments Police Scotland, as required under the Islands (Scotland) Act 2018 Police Scotland have completed on behalf of the Scottish Police Authority – who are a ‘relevant authority’ as described in the Act.</w:t>
      </w:r>
    </w:p>
    <w:p w14:paraId="04876675" w14:textId="115BEA8C" w:rsidR="00DB7D45" w:rsidRPr="00DB7D45" w:rsidRDefault="00DB7D45" w:rsidP="00DB7D45">
      <w:pPr>
        <w:tabs>
          <w:tab w:val="left" w:pos="5400"/>
        </w:tabs>
        <w:rPr>
          <w:rFonts w:eastAsiaTheme="majorEastAsia" w:cstheme="majorBidi"/>
          <w:b/>
          <w:color w:val="000000" w:themeColor="text1"/>
          <w:szCs w:val="26"/>
        </w:rPr>
      </w:pPr>
      <w:r w:rsidRPr="00DB7D45">
        <w:rPr>
          <w:rFonts w:eastAsiaTheme="majorEastAsia" w:cstheme="majorBidi"/>
          <w:b/>
          <w:color w:val="000000" w:themeColor="text1"/>
          <w:szCs w:val="26"/>
        </w:rPr>
        <w:t>Has Police Scotland has completed an Island Communities Impact Assessment regarding its Housing Strategy (Estates) 2022 ?</w:t>
      </w:r>
    </w:p>
    <w:p w14:paraId="59724F60" w14:textId="77777777" w:rsidR="00DB7D45" w:rsidRPr="00DB7D45" w:rsidRDefault="00DB7D45" w:rsidP="00DB7D45">
      <w:pPr>
        <w:tabs>
          <w:tab w:val="left" w:pos="5400"/>
        </w:tabs>
        <w:rPr>
          <w:rFonts w:eastAsiaTheme="majorEastAsia" w:cstheme="majorBidi"/>
          <w:b/>
          <w:color w:val="000000" w:themeColor="text1"/>
          <w:szCs w:val="26"/>
        </w:rPr>
      </w:pPr>
      <w:r w:rsidRPr="00DB7D45">
        <w:rPr>
          <w:rFonts w:eastAsiaTheme="majorEastAsia" w:cstheme="majorBidi"/>
          <w:b/>
          <w:color w:val="000000" w:themeColor="text1"/>
          <w:szCs w:val="26"/>
        </w:rPr>
        <w:t>Has Police Scotland started or completed a Island Communities Impact Assessment regarding the policy of introducing occupancy charges for police officers living in Police Housing /Accommodation (owned or leased by the Police Scotland or Scottish Police Authority) ?</w:t>
      </w:r>
    </w:p>
    <w:p w14:paraId="29595304" w14:textId="7426566D" w:rsidR="00DB7D45" w:rsidRDefault="00DB7D45" w:rsidP="00DB7D4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have contacted the relevant departments in relation to your request and can confirm that so far</w:t>
      </w:r>
      <w:r w:rsidR="00624287">
        <w:rPr>
          <w:rFonts w:eastAsiaTheme="majorEastAsia" w:cstheme="majorBidi"/>
          <w:bCs/>
          <w:color w:val="000000" w:themeColor="text1"/>
          <w:szCs w:val="26"/>
        </w:rPr>
        <w:t>,</w:t>
      </w:r>
      <w:r>
        <w:rPr>
          <w:rFonts w:eastAsiaTheme="majorEastAsia" w:cstheme="majorBidi"/>
          <w:bCs/>
          <w:color w:val="000000" w:themeColor="text1"/>
          <w:szCs w:val="26"/>
        </w:rPr>
        <w:t xml:space="preserve"> there have been no Island Communities Impact Assessments carried out, therefore,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8" w14:textId="76198932" w:rsidR="00255F1E" w:rsidRPr="00B11A55" w:rsidRDefault="00DB7D45" w:rsidP="00793DD5">
      <w:pPr>
        <w:tabs>
          <w:tab w:val="left" w:pos="5400"/>
        </w:tabs>
      </w:pPr>
      <w:r w:rsidRPr="00DB7D45">
        <w:t>We are aware of the obligations under the Islands (Scotland) Act 2018, and this will be considered as we continue through the consultation phase of the new Housing Policy.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5A0F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61E5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80A5B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C7216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3F11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A542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54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6558"/>
    <w:rsid w:val="00624287"/>
    <w:rsid w:val="00645CFA"/>
    <w:rsid w:val="006D5799"/>
    <w:rsid w:val="00743BB0"/>
    <w:rsid w:val="00750D83"/>
    <w:rsid w:val="00752ED6"/>
    <w:rsid w:val="00785DBC"/>
    <w:rsid w:val="00793DD5"/>
    <w:rsid w:val="007D55F6"/>
    <w:rsid w:val="007F490F"/>
    <w:rsid w:val="00822548"/>
    <w:rsid w:val="0086779C"/>
    <w:rsid w:val="00874BFD"/>
    <w:rsid w:val="008964EF"/>
    <w:rsid w:val="00915E01"/>
    <w:rsid w:val="009631A4"/>
    <w:rsid w:val="00977296"/>
    <w:rsid w:val="00A03C0B"/>
    <w:rsid w:val="00A061E3"/>
    <w:rsid w:val="00A25E93"/>
    <w:rsid w:val="00A320FF"/>
    <w:rsid w:val="00A70AC0"/>
    <w:rsid w:val="00A84EA9"/>
    <w:rsid w:val="00AC443C"/>
    <w:rsid w:val="00AE741E"/>
    <w:rsid w:val="00B11A55"/>
    <w:rsid w:val="00B17211"/>
    <w:rsid w:val="00B461B2"/>
    <w:rsid w:val="00B654B6"/>
    <w:rsid w:val="00B71B3C"/>
    <w:rsid w:val="00BB13AE"/>
    <w:rsid w:val="00BC389E"/>
    <w:rsid w:val="00BE1888"/>
    <w:rsid w:val="00BF6B81"/>
    <w:rsid w:val="00C077A8"/>
    <w:rsid w:val="00C14FF4"/>
    <w:rsid w:val="00C2106D"/>
    <w:rsid w:val="00C606A2"/>
    <w:rsid w:val="00C63872"/>
    <w:rsid w:val="00C84948"/>
    <w:rsid w:val="00CB3707"/>
    <w:rsid w:val="00CC705D"/>
    <w:rsid w:val="00CD0C53"/>
    <w:rsid w:val="00CF1111"/>
    <w:rsid w:val="00D05706"/>
    <w:rsid w:val="00D27DC5"/>
    <w:rsid w:val="00D44B13"/>
    <w:rsid w:val="00D47E36"/>
    <w:rsid w:val="00D7784F"/>
    <w:rsid w:val="00DB7D45"/>
    <w:rsid w:val="00E510C5"/>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5604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371</Words>
  <Characters>2121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